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28" w:rsidRDefault="00F77AF4" w:rsidP="000F7D19">
      <w:pPr>
        <w:pStyle w:val="a6"/>
        <w:tabs>
          <w:tab w:val="center" w:pos="5086"/>
          <w:tab w:val="left" w:pos="6269"/>
        </w:tabs>
        <w:spacing w:line="0" w:lineRule="atLeast"/>
        <w:ind w:left="426"/>
        <w:jc w:val="left"/>
        <w:rPr>
          <w:b/>
          <w:color w:val="002060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969714" wp14:editId="0B2EC8F0">
                <wp:simplePos x="0" y="0"/>
                <wp:positionH relativeFrom="column">
                  <wp:posOffset>4203065</wp:posOffset>
                </wp:positionH>
                <wp:positionV relativeFrom="paragraph">
                  <wp:posOffset>-359410</wp:posOffset>
                </wp:positionV>
                <wp:extent cx="2628900" cy="635635"/>
                <wp:effectExtent l="0" t="0" r="0" b="0"/>
                <wp:wrapNone/>
                <wp:docPr id="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4CFE" w:rsidRPr="00677072" w:rsidRDefault="00614CFE" w:rsidP="00614CFE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</w:rPr>
                            </w:pPr>
                            <w:r w:rsidRPr="00677072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</w:rPr>
                              <w:t>申込締切</w:t>
                            </w:r>
                          </w:p>
                          <w:p w:rsidR="00614CFE" w:rsidRPr="001A3BCC" w:rsidRDefault="00614CFE" w:rsidP="00E8757A">
                            <w:pPr>
                              <w:ind w:leftChars="-135" w:left="-283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平成2</w:t>
                            </w:r>
                            <w:r w:rsidR="00E8757A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9</w:t>
                            </w:r>
                            <w:r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年12月</w:t>
                            </w:r>
                            <w:r w:rsidR="00E8757A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14</w:t>
                            </w:r>
                            <w:r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 w:rsidR="00E8757A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木</w:t>
                            </w:r>
                            <w:r w:rsidRPr="001A3BCC">
                              <w:rPr>
                                <w:rFonts w:ascii="HG丸ｺﾞｼｯｸM-PRO" w:eastAsia="HG丸ｺﾞｼｯｸM-PRO" w:hAnsi="ＭＳ ゴシック" w:hint="eastAsia"/>
                                <w:sz w:val="24"/>
                                <w:szCs w:val="24"/>
                                <w:u w:val="double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4" o:spid="_x0000_s1026" type="#_x0000_t202" style="position:absolute;left:0;text-align:left;margin-left:330.95pt;margin-top:-28.3pt;width:207pt;height:50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" stroked="f" strokeweight="1pt">
                <v:stroke dashstyle="dashDot"/>
                <v:textbox>
                  <w:txbxContent>
                    <w:p w:rsidR="00614CFE" w:rsidRPr="00677072" w:rsidRDefault="00614CFE" w:rsidP="00614CFE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</w:rPr>
                      </w:pPr>
                      <w:r w:rsidRPr="00677072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</w:rPr>
                        <w:t>申込締切</w:t>
                      </w:r>
                    </w:p>
                    <w:p w:rsidR="00614CFE" w:rsidRPr="001A3BCC" w:rsidRDefault="00614CFE" w:rsidP="00E8757A">
                      <w:pPr>
                        <w:ind w:leftChars="-135" w:left="-283"/>
                        <w:jc w:val="center"/>
                        <w:rPr>
                          <w:rFonts w:ascii="HG丸ｺﾞｼｯｸM-PRO" w:eastAsia="HG丸ｺﾞｼｯｸM-PRO" w:hAnsi="ＭＳ ゴシック"/>
                          <w:sz w:val="24"/>
                          <w:szCs w:val="24"/>
                          <w:u w:val="double"/>
                        </w:rPr>
                      </w:pPr>
                      <w:r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平成2</w:t>
                      </w:r>
                      <w:r w:rsidR="00E8757A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9</w:t>
                      </w:r>
                      <w:r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年12月</w:t>
                      </w:r>
                      <w:r w:rsidR="00E8757A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14</w:t>
                      </w:r>
                      <w:r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日（</w:t>
                      </w:r>
                      <w:r w:rsidR="00E8757A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木</w:t>
                      </w:r>
                      <w:r w:rsidRPr="001A3BCC">
                        <w:rPr>
                          <w:rFonts w:ascii="HG丸ｺﾞｼｯｸM-PRO" w:eastAsia="HG丸ｺﾞｼｯｸM-PRO" w:hAnsi="ＭＳ ゴシック" w:hint="eastAsia"/>
                          <w:sz w:val="24"/>
                          <w:szCs w:val="24"/>
                          <w:u w:val="double"/>
                        </w:rPr>
                        <w:t>）必着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C90790" wp14:editId="3E33FDA6">
                <wp:simplePos x="0" y="0"/>
                <wp:positionH relativeFrom="column">
                  <wp:posOffset>-121285</wp:posOffset>
                </wp:positionH>
                <wp:positionV relativeFrom="paragraph">
                  <wp:posOffset>-270510</wp:posOffset>
                </wp:positionV>
                <wp:extent cx="2400300" cy="551815"/>
                <wp:effectExtent l="0" t="0" r="19050" b="19685"/>
                <wp:wrapNone/>
                <wp:docPr id="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FE" w:rsidRPr="00A044C2" w:rsidRDefault="00614CFE" w:rsidP="00614CF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44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（公財）新潟県国際交流協会　宛</w:t>
                            </w:r>
                          </w:p>
                          <w:p w:rsidR="00614CFE" w:rsidRPr="00A044C2" w:rsidRDefault="00614CFE" w:rsidP="00614CF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44C2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FAX：025－249－8122</w:t>
                            </w:r>
                          </w:p>
                          <w:p w:rsidR="00614CFE" w:rsidRPr="00A044C2" w:rsidRDefault="00614CFE" w:rsidP="00614CFE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A044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E-mail：</w:t>
                            </w:r>
                            <w:hyperlink r:id="rId8" w:history="1">
                              <w:r w:rsidRPr="00A044C2">
                                <w:rPr>
                                  <w:rStyle w:val="a7"/>
                                  <w:rFonts w:ascii="ＭＳ ゴシック" w:eastAsia="ＭＳ ゴシック" w:hAnsi="ＭＳ ゴシック" w:hint="eastAsia"/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>nia21c@niigata-ia.or.jp</w:t>
                              </w:r>
                            </w:hyperlink>
                          </w:p>
                          <w:p w:rsidR="00614CFE" w:rsidRPr="00A044C2" w:rsidRDefault="00614CFE" w:rsidP="00614CFE">
                            <w:pPr>
                              <w:jc w:val="center"/>
                              <w:rPr>
                                <w:rFonts w:ascii="HG創英角ｺﾞｼｯｸUB" w:eastAsia="HG創英角ｺﾞｼｯｸUB" w:hAnsi="ＭＳ 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3" o:spid="_x0000_s1027" type="#_x0000_t202" style="position:absolute;left:0;text-align:left;margin-left:-9.55pt;margin-top:-21.3pt;width:189pt;height:43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" strokeweight="1pt">
                <v:stroke dashstyle="dash"/>
                <v:textbox>
                  <w:txbxContent>
                    <w:p w:rsidR="00614CFE" w:rsidRPr="00A044C2" w:rsidRDefault="00614CFE" w:rsidP="00614CF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44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（公財）新潟県国際交流協会　宛</w:t>
                      </w:r>
                    </w:p>
                    <w:p w:rsidR="00614CFE" w:rsidRPr="00A044C2" w:rsidRDefault="00614CFE" w:rsidP="00614CF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44C2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FAX：025－249－8122</w:t>
                      </w:r>
                    </w:p>
                    <w:p w:rsidR="00614CFE" w:rsidRPr="00A044C2" w:rsidRDefault="00614CFE" w:rsidP="00614CFE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A044C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E-mail：</w:t>
                      </w:r>
                      <w:hyperlink r:id="rId9" w:history="1">
                        <w:r w:rsidRPr="00A044C2">
                          <w:rPr>
                            <w:rStyle w:val="a7"/>
                            <w:rFonts w:ascii="ＭＳ ゴシック" w:eastAsia="ＭＳ ゴシック" w:hAnsi="ＭＳ ゴシック" w:hint="eastAsia"/>
                            <w:b/>
                            <w:color w:val="auto"/>
                            <w:sz w:val="18"/>
                            <w:szCs w:val="18"/>
                          </w:rPr>
                          <w:t>nia21c@niigata-ia.or.jp</w:t>
                        </w:r>
                      </w:hyperlink>
                    </w:p>
                    <w:p w:rsidR="00614CFE" w:rsidRPr="00A044C2" w:rsidRDefault="00614CFE" w:rsidP="00614CFE">
                      <w:pPr>
                        <w:jc w:val="center"/>
                        <w:rPr>
                          <w:rFonts w:ascii="HG創英角ｺﾞｼｯｸUB" w:eastAsia="HG創英角ｺﾞｼｯｸUB" w:hAnsi="ＭＳ ゴシック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4CFE" w:rsidRDefault="00614CFE" w:rsidP="000F7D19">
      <w:pPr>
        <w:pStyle w:val="a6"/>
        <w:tabs>
          <w:tab w:val="center" w:pos="5086"/>
          <w:tab w:val="left" w:pos="6269"/>
        </w:tabs>
        <w:spacing w:line="0" w:lineRule="atLeast"/>
        <w:ind w:left="426"/>
        <w:jc w:val="left"/>
        <w:rPr>
          <w:b/>
          <w:color w:val="002060"/>
        </w:rPr>
      </w:pPr>
    </w:p>
    <w:p w:rsidR="00614CFE" w:rsidRPr="00A53037" w:rsidRDefault="00614CFE" w:rsidP="008A4846">
      <w:pPr>
        <w:tabs>
          <w:tab w:val="left" w:pos="10467"/>
        </w:tabs>
        <w:ind w:right="-23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A53037">
        <w:rPr>
          <w:rFonts w:ascii="HG丸ｺﾞｼｯｸM-PRO" w:eastAsia="HG丸ｺﾞｼｯｸM-PRO" w:hint="eastAsia"/>
          <w:b/>
          <w:sz w:val="26"/>
          <w:szCs w:val="26"/>
        </w:rPr>
        <w:t>平成2</w:t>
      </w:r>
      <w:r w:rsidR="00E8757A">
        <w:rPr>
          <w:rFonts w:ascii="HG丸ｺﾞｼｯｸM-PRO" w:eastAsia="HG丸ｺﾞｼｯｸM-PRO" w:hint="eastAsia"/>
          <w:b/>
          <w:sz w:val="26"/>
          <w:szCs w:val="26"/>
        </w:rPr>
        <w:t>9</w:t>
      </w:r>
      <w:r w:rsidRPr="00A53037">
        <w:rPr>
          <w:rFonts w:ascii="HG丸ｺﾞｼｯｸM-PRO" w:eastAsia="HG丸ｺﾞｼｯｸM-PRO" w:hint="eastAsia"/>
          <w:b/>
          <w:sz w:val="26"/>
          <w:szCs w:val="26"/>
        </w:rPr>
        <w:t xml:space="preserve">年度国際理解教育プレゼンテーションコンテスト　</w:t>
      </w:r>
      <w:r w:rsidR="000F2529">
        <w:rPr>
          <w:rFonts w:ascii="HG丸ｺﾞｼｯｸM-PRO" w:eastAsia="HG丸ｺﾞｼｯｸM-PRO" w:hint="eastAsia"/>
          <w:b/>
          <w:sz w:val="26"/>
          <w:szCs w:val="26"/>
        </w:rPr>
        <w:t>見学</w:t>
      </w:r>
      <w:r w:rsidRPr="00A53037">
        <w:rPr>
          <w:rFonts w:ascii="HG丸ｺﾞｼｯｸM-PRO" w:eastAsia="HG丸ｺﾞｼｯｸM-PRO" w:hint="eastAsia"/>
          <w:b/>
          <w:sz w:val="26"/>
          <w:szCs w:val="26"/>
        </w:rPr>
        <w:t>申込書</w:t>
      </w:r>
    </w:p>
    <w:tbl>
      <w:tblPr>
        <w:tblW w:w="10592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6"/>
        <w:gridCol w:w="4308"/>
        <w:gridCol w:w="1398"/>
        <w:gridCol w:w="2100"/>
      </w:tblGrid>
      <w:tr w:rsidR="00147211" w:rsidTr="00390D8F">
        <w:trPr>
          <w:trHeight w:val="604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147211" w:rsidRDefault="00A53037" w:rsidP="00A53037">
            <w:pPr>
              <w:spacing w:line="0" w:lineRule="atLeas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学校名・団体名</w:t>
            </w:r>
          </w:p>
          <w:p w:rsidR="00A53037" w:rsidRPr="00A53037" w:rsidRDefault="00A53037" w:rsidP="00A53037">
            <w:pPr>
              <w:spacing w:line="0" w:lineRule="atLeast"/>
              <w:jc w:val="center"/>
              <w:rPr>
                <w:sz w:val="14"/>
                <w:szCs w:val="14"/>
              </w:rPr>
            </w:pPr>
            <w:r w:rsidRPr="00A53037">
              <w:rPr>
                <w:rFonts w:ascii="HG丸ｺﾞｼｯｸM-PRO" w:eastAsia="HG丸ｺﾞｼｯｸM-PRO" w:hint="eastAsia"/>
                <w:sz w:val="14"/>
                <w:szCs w:val="14"/>
              </w:rPr>
              <w:t>※個人の場合は記入不要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:rsidR="00147211" w:rsidRDefault="00147211" w:rsidP="00390D8F"/>
        </w:tc>
      </w:tr>
      <w:tr w:rsidR="00614CFE" w:rsidTr="00390D8F">
        <w:trPr>
          <w:trHeight w:val="570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Pr="008A4846" w:rsidRDefault="00614CFE" w:rsidP="00143AE3">
            <w:pPr>
              <w:ind w:right="-108" w:firstLineChars="300" w:firstLine="600"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住　　　所</w:t>
            </w:r>
          </w:p>
        </w:tc>
        <w:tc>
          <w:tcPr>
            <w:tcW w:w="7806" w:type="dxa"/>
            <w:gridSpan w:val="3"/>
            <w:shd w:val="clear" w:color="auto" w:fill="auto"/>
          </w:tcPr>
          <w:p w:rsidR="00614CFE" w:rsidRPr="00C91D25" w:rsidRDefault="000B1577" w:rsidP="000B1577">
            <w:pPr>
              <w:ind w:right="-108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</w:tc>
      </w:tr>
      <w:tr w:rsidR="00614CFE" w:rsidTr="00390D8F">
        <w:trPr>
          <w:trHeight w:val="550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電話番号</w:t>
            </w:r>
          </w:p>
          <w:p w:rsidR="000B1577" w:rsidRPr="008A4846" w:rsidRDefault="000B1577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E-メール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614CFE" w:rsidRPr="00C91D25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614CFE" w:rsidRPr="00C91D25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C91D25">
              <w:rPr>
                <w:rFonts w:ascii="HG丸ｺﾞｼｯｸM-PRO" w:eastAsia="HG丸ｺﾞｼｯｸM-PRO" w:hint="eastAsia"/>
                <w:sz w:val="24"/>
                <w:szCs w:val="24"/>
              </w:rPr>
              <w:t>人　数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614CFE" w:rsidRPr="00C91D25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</w:rPr>
            </w:pPr>
            <w:r w:rsidRPr="00C91D25">
              <w:rPr>
                <w:rFonts w:ascii="HG丸ｺﾞｼｯｸM-PRO" w:eastAsia="HG丸ｺﾞｼｯｸM-PRO" w:hint="eastAsia"/>
              </w:rPr>
              <w:t xml:space="preserve">　　　名</w:t>
            </w:r>
          </w:p>
        </w:tc>
      </w:tr>
      <w:tr w:rsidR="00614CFE" w:rsidTr="00390D8F">
        <w:trPr>
          <w:trHeight w:val="842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Pr="008A4846" w:rsidRDefault="00F62A3C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見学</w:t>
            </w:r>
            <w:r w:rsidR="00614CFE"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者氏名</w:t>
            </w:r>
          </w:p>
        </w:tc>
        <w:tc>
          <w:tcPr>
            <w:tcW w:w="7806" w:type="dxa"/>
            <w:gridSpan w:val="3"/>
            <w:shd w:val="clear" w:color="auto" w:fill="auto"/>
          </w:tcPr>
          <w:p w:rsidR="00614CFE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A4846">
              <w:rPr>
                <w:rFonts w:ascii="HG丸ｺﾞｼｯｸM-PRO" w:eastAsia="HG丸ｺﾞｼｯｸM-PRO" w:hint="eastAsia"/>
                <w:sz w:val="18"/>
                <w:szCs w:val="18"/>
              </w:rPr>
              <w:t>※全員分ご記入ください</w:t>
            </w:r>
          </w:p>
          <w:p w:rsidR="0034103B" w:rsidRDefault="0034103B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34103B" w:rsidRDefault="0034103B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  <w:p w:rsidR="0034103B" w:rsidRPr="008A4846" w:rsidRDefault="0034103B" w:rsidP="00C91D25">
            <w:pPr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614CFE" w:rsidTr="00390D8F">
        <w:trPr>
          <w:trHeight w:val="557"/>
          <w:jc w:val="center"/>
        </w:trPr>
        <w:tc>
          <w:tcPr>
            <w:tcW w:w="2786" w:type="dxa"/>
            <w:shd w:val="clear" w:color="auto" w:fill="auto"/>
            <w:vAlign w:val="center"/>
          </w:tcPr>
          <w:p w:rsidR="00614CFE" w:rsidRPr="008A4846" w:rsidRDefault="00614CFE" w:rsidP="00C91D25">
            <w:pPr>
              <w:ind w:right="-108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8A4846">
              <w:rPr>
                <w:rFonts w:ascii="HG丸ｺﾞｼｯｸM-PRO" w:eastAsia="HG丸ｺﾞｼｯｸM-PRO" w:hint="eastAsia"/>
                <w:sz w:val="20"/>
                <w:szCs w:val="20"/>
              </w:rPr>
              <w:t>交流会</w:t>
            </w:r>
          </w:p>
        </w:tc>
        <w:tc>
          <w:tcPr>
            <w:tcW w:w="7806" w:type="dxa"/>
            <w:gridSpan w:val="3"/>
            <w:shd w:val="clear" w:color="auto" w:fill="auto"/>
            <w:vAlign w:val="center"/>
          </w:tcPr>
          <w:p w:rsidR="00614CFE" w:rsidRPr="008A4846" w:rsidRDefault="00614CFE" w:rsidP="008A4846">
            <w:pPr>
              <w:spacing w:line="0" w:lineRule="atLeast"/>
              <w:ind w:right="-108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 w:rsidRPr="008A4846">
              <w:rPr>
                <w:rFonts w:ascii="HG丸ｺﾞｼｯｸM-PRO" w:eastAsia="HG丸ｺﾞｼｯｸM-PRO" w:hint="eastAsia"/>
                <w:sz w:val="18"/>
                <w:szCs w:val="18"/>
              </w:rPr>
              <w:t>不参加　・　参加（　　　　　名）※いずれかに○</w:t>
            </w:r>
          </w:p>
        </w:tc>
      </w:tr>
    </w:tbl>
    <w:p w:rsidR="00614CFE" w:rsidRPr="00C37378" w:rsidRDefault="00614CFE" w:rsidP="003B022F">
      <w:pPr>
        <w:spacing w:line="0" w:lineRule="atLeast"/>
        <w:jc w:val="center"/>
        <w:rPr>
          <w:rFonts w:ascii="HG丸ｺﾞｼｯｸM-PRO" w:eastAsia="HG丸ｺﾞｼｯｸM-PRO"/>
          <w:sz w:val="18"/>
          <w:szCs w:val="18"/>
        </w:rPr>
      </w:pPr>
      <w:r w:rsidRPr="00C37378">
        <w:rPr>
          <w:rFonts w:ascii="HG丸ｺﾞｼｯｸM-PRO" w:eastAsia="HG丸ｺﾞｼｯｸM-PRO" w:hint="eastAsia"/>
          <w:sz w:val="18"/>
          <w:szCs w:val="18"/>
        </w:rPr>
        <w:t>※定員を超えた場合のみご連絡させていただきます。</w:t>
      </w:r>
    </w:p>
    <w:p w:rsidR="00024CB8" w:rsidRPr="00C37378" w:rsidRDefault="00024CB8" w:rsidP="003B022F">
      <w:pPr>
        <w:spacing w:line="0" w:lineRule="atLeast"/>
        <w:jc w:val="center"/>
        <w:rPr>
          <w:rFonts w:ascii="HG丸ｺﾞｼｯｸM-PRO" w:eastAsia="HG丸ｺﾞｼｯｸM-PRO"/>
          <w:sz w:val="12"/>
          <w:szCs w:val="12"/>
        </w:rPr>
      </w:pPr>
    </w:p>
    <w:p w:rsidR="00614CFE" w:rsidRPr="003B022F" w:rsidRDefault="00614CFE" w:rsidP="003B022F">
      <w:pPr>
        <w:spacing w:line="0" w:lineRule="atLeast"/>
        <w:jc w:val="center"/>
        <w:rPr>
          <w:rFonts w:ascii="HG丸ｺﾞｼｯｸM-PRO" w:eastAsia="HG丸ｺﾞｼｯｸM-PRO"/>
          <w:b/>
          <w:sz w:val="22"/>
        </w:rPr>
      </w:pPr>
      <w:r w:rsidRPr="003B022F">
        <w:rPr>
          <w:rFonts w:ascii="HG丸ｺﾞｼｯｸM-PRO" w:eastAsia="HG丸ｺﾞｼｯｸM-PRO" w:hint="eastAsia"/>
          <w:b/>
          <w:sz w:val="22"/>
        </w:rPr>
        <w:t>【平成２</w:t>
      </w:r>
      <w:r w:rsidR="00E8757A">
        <w:rPr>
          <w:rFonts w:ascii="HG丸ｺﾞｼｯｸM-PRO" w:eastAsia="HG丸ｺﾞｼｯｸM-PRO" w:hint="eastAsia"/>
          <w:b/>
          <w:sz w:val="22"/>
        </w:rPr>
        <w:t>9</w:t>
      </w:r>
      <w:r w:rsidRPr="003B022F">
        <w:rPr>
          <w:rFonts w:ascii="HG丸ｺﾞｼｯｸM-PRO" w:eastAsia="HG丸ｺﾞｼｯｸM-PRO" w:hint="eastAsia"/>
          <w:b/>
          <w:sz w:val="22"/>
        </w:rPr>
        <w:t>年度　国際理解教育プレゼンテーションコンテスト出場チーム】</w:t>
      </w:r>
    </w:p>
    <w:tbl>
      <w:tblPr>
        <w:tblW w:w="105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3"/>
        <w:gridCol w:w="709"/>
        <w:gridCol w:w="4765"/>
        <w:gridCol w:w="4732"/>
      </w:tblGrid>
      <w:tr w:rsidR="00565FF8" w:rsidRPr="002B135D" w:rsidTr="00390D8F">
        <w:trPr>
          <w:trHeight w:val="321"/>
          <w:jc w:val="center"/>
        </w:trPr>
        <w:tc>
          <w:tcPr>
            <w:tcW w:w="3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65FF8" w:rsidRPr="008A4846" w:rsidRDefault="00565FF8" w:rsidP="002B135D">
            <w:pPr>
              <w:widowControl/>
              <w:spacing w:line="0" w:lineRule="atLeast"/>
              <w:ind w:leftChars="-42" w:left="-88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w w:val="80"/>
                <w:kern w:val="0"/>
                <w:sz w:val="22"/>
              </w:rPr>
            </w:pPr>
            <w:r w:rsidRPr="008A484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w w:val="80"/>
                <w:kern w:val="0"/>
                <w:sz w:val="22"/>
              </w:rPr>
              <w:t>中学生部門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2B135D" w:rsidRDefault="00565FF8" w:rsidP="00390D8F">
            <w:pPr>
              <w:widowControl/>
              <w:spacing w:line="0" w:lineRule="atLeast"/>
              <w:ind w:leftChars="-42" w:left="-88" w:rightChars="-30" w:right="-63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w w:val="8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w w:val="80"/>
                <w:kern w:val="0"/>
                <w:sz w:val="16"/>
                <w:szCs w:val="16"/>
              </w:rPr>
              <w:t>発表順</w:t>
            </w:r>
          </w:p>
        </w:tc>
        <w:tc>
          <w:tcPr>
            <w:tcW w:w="476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3B022F" w:rsidRDefault="00565FF8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3B022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  <w:szCs w:val="18"/>
              </w:rPr>
              <w:t>チーム名（所属団体）</w:t>
            </w:r>
          </w:p>
        </w:tc>
        <w:tc>
          <w:tcPr>
            <w:tcW w:w="473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3B022F" w:rsidRDefault="00565FF8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3B022F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kern w:val="0"/>
                <w:sz w:val="18"/>
                <w:szCs w:val="18"/>
              </w:rPr>
              <w:t>テーマ</w:t>
            </w:r>
          </w:p>
        </w:tc>
      </w:tr>
      <w:tr w:rsidR="00565FF8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565FF8" w:rsidRPr="002B135D" w:rsidRDefault="00565FF8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2B135D" w:rsidRDefault="00565FF8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65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565FF8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Mt. River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加茂市立葵中学校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イメチェンしよう</w:t>
            </w:r>
          </w:p>
        </w:tc>
      </w:tr>
      <w:tr w:rsidR="00565FF8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565FF8" w:rsidRPr="002B135D" w:rsidRDefault="00565FF8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5FF8" w:rsidRPr="002B135D" w:rsidRDefault="00565FF8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:rsidR="00565FF8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ＣＯＮＮＥＣＴ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県立直江津中等教育学校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767063">
              <w:rPr>
                <w:rFonts w:ascii="HG丸ｺﾞｼｯｸM-PRO" w:eastAsia="HG丸ｺﾞｼｯｸM-PRO" w:hAnsi="HG丸ｺﾞｼｯｸM-PRO" w:hint="eastAsia"/>
                <w:spacing w:val="15"/>
                <w:w w:val="80"/>
                <w:kern w:val="0"/>
                <w:sz w:val="18"/>
                <w:szCs w:val="18"/>
                <w:fitText w:val="4500" w:id="1516473346"/>
              </w:rPr>
              <w:t>リオデジャネイロから東京へ～難民選手団のオリンピックへの挑戦</w:t>
            </w:r>
            <w:r w:rsidRPr="00767063">
              <w:rPr>
                <w:rFonts w:ascii="HG丸ｺﾞｼｯｸM-PRO" w:eastAsia="HG丸ｺﾞｼｯｸM-PRO" w:hAnsi="HG丸ｺﾞｼｯｸM-PRO" w:hint="eastAsia"/>
                <w:spacing w:val="-60"/>
                <w:w w:val="80"/>
                <w:kern w:val="0"/>
                <w:sz w:val="18"/>
                <w:szCs w:val="18"/>
                <w:fitText w:val="4500" w:id="1516473346"/>
              </w:rPr>
              <w:t>～</w:t>
            </w:r>
          </w:p>
        </w:tc>
      </w:tr>
      <w:tr w:rsidR="00565FF8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565FF8" w:rsidRPr="002B135D" w:rsidRDefault="00565FF8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5FF8" w:rsidRPr="002B135D" w:rsidRDefault="00565FF8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:rsidR="00565FF8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ファッションヒーローズ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村上市立荒川中学校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本当にCoolなファッションはこれだ!!</w:t>
            </w:r>
          </w:p>
        </w:tc>
      </w:tr>
      <w:tr w:rsidR="00565FF8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565FF8" w:rsidRPr="002B135D" w:rsidRDefault="00565FF8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5FF8" w:rsidRPr="002B135D" w:rsidRDefault="00565FF8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565FF8" w:rsidRPr="003B022F" w:rsidRDefault="00CC6F65" w:rsidP="007C4941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Teenager</w:t>
            </w:r>
            <w:r w:rsidR="003B022F" w:rsidRPr="003B02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県立直江津中等教育学校</w:t>
            </w:r>
            <w:r w:rsidR="003B022F" w:rsidRPr="003B02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565FF8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世界中の子どもたちが一度に笑ったら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65" w:type="dxa"/>
            <w:shd w:val="clear" w:color="auto" w:fill="auto"/>
            <w:noWrap/>
            <w:vAlign w:val="center"/>
            <w:hideMark/>
          </w:tcPr>
          <w:p w:rsidR="00BE237D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スマイル100均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村上市立荒川中学校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どうなっている、100均!?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:rsidR="00BE237D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/>
                <w:sz w:val="18"/>
                <w:szCs w:val="18"/>
              </w:rPr>
              <w:t>brave person</w:t>
            </w:r>
            <w:r w:rsidR="003B022F" w:rsidRPr="003B02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県立直江津中等教育学校</w:t>
            </w:r>
            <w:r w:rsidR="003B022F" w:rsidRPr="003B022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E237D" w:rsidRPr="00767063" w:rsidRDefault="00767063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6706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いま、未来、一歩</w:t>
            </w:r>
            <w:bookmarkStart w:id="0" w:name="_GoBack"/>
            <w:bookmarkEnd w:id="0"/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3B022F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グローカル部（県立燕中等教育学校）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チョコをちょこっと</w:t>
            </w:r>
          </w:p>
        </w:tc>
      </w:tr>
      <w:tr w:rsidR="00632A00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632A00" w:rsidRPr="002B135D" w:rsidRDefault="00632A00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32A00" w:rsidRPr="002B135D" w:rsidRDefault="00632A00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632A00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try × 渡来人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県立直江津中等教育学校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32A00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探せ! New Japanese Agriculture!</w:t>
            </w:r>
          </w:p>
        </w:tc>
      </w:tr>
      <w:tr w:rsidR="003B022F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3B022F" w:rsidRPr="002B135D" w:rsidRDefault="003B022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22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3B022F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新津第五中学校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新潟市立新津第五中学校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022F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食の安全性2017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E237D" w:rsidRPr="008A4846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8A4846">
              <w:rPr>
                <w:rFonts w:ascii="HG丸ｺﾞｼｯｸM-PRO" w:eastAsia="HG丸ｺﾞｼｯｸM-PRO" w:hAnsi="HG丸ｺﾞｼｯｸM-PRO" w:cs="ＭＳ Ｐゴシック" w:hint="eastAsia"/>
                <w:b/>
                <w:color w:val="000000"/>
                <w:w w:val="80"/>
                <w:kern w:val="0"/>
                <w:sz w:val="22"/>
              </w:rPr>
              <w:t>高校生部門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E237D" w:rsidRPr="003B022F" w:rsidRDefault="00CC6F65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CC6F6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シャイフレンズ</w:t>
            </w:r>
            <w:r w:rsidR="006B57EC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（長岡工業高等専門学校）</w:t>
            </w:r>
          </w:p>
        </w:tc>
        <w:tc>
          <w:tcPr>
            <w:tcW w:w="473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文化の違いを乗り越えて仲良くなるには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北越高校 English Club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北越高等学校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国際交流が私たちの心に残してくれるもの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エンジョイ勢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個人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与えられた正解はいらない!!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新潟南高校　総合球技部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県立新潟南高等学校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Asian Identity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4年2組奇数番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県立村上中等教育学校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テスト返し　―今の私、そしてこれからの私たち―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Welcomes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上越高等学校</w:t>
            </w:r>
            <w:r w:rsidR="003B022F" w:rsidRPr="003B022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留学生とのコミュニケーション術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Shoots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県立村上中等教育学校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行動改革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リヴァイアサン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県立新潟高等学校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3B022F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若者の政治参加</w:t>
            </w:r>
          </w:p>
        </w:tc>
      </w:tr>
      <w:tr w:rsidR="00BE237D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BE237D" w:rsidRPr="002B135D" w:rsidRDefault="00BE237D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E237D" w:rsidRPr="002B135D" w:rsidRDefault="00BE237D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B135D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BE237D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じゃ！タベマ！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長岡工業高等専門学校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BE237D" w:rsidRPr="0074618E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ご近所さんにご挨拶</w:t>
            </w:r>
          </w:p>
        </w:tc>
      </w:tr>
      <w:tr w:rsidR="003B022F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3B022F" w:rsidRPr="002B135D" w:rsidRDefault="003B022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22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3B022F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Wheezy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県立新潟高等学校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022F" w:rsidRPr="00F76FF1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Come onって？</w:t>
            </w:r>
          </w:p>
        </w:tc>
      </w:tr>
      <w:tr w:rsidR="003B022F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3B022F" w:rsidRPr="002B135D" w:rsidRDefault="003B022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22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3B022F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  <w:t>project M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県立村上中等教育学校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022F" w:rsidRPr="00F76FF1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理解の偏見</w:t>
            </w:r>
          </w:p>
        </w:tc>
      </w:tr>
      <w:tr w:rsidR="003B022F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3B022F" w:rsidRPr="002B135D" w:rsidRDefault="003B022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22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3B022F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たたみん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上越高等学校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022F" w:rsidRPr="00F76FF1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すめるぐりーん</w:t>
            </w:r>
          </w:p>
        </w:tc>
      </w:tr>
      <w:tr w:rsidR="00390D8F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390D8F" w:rsidRPr="002B135D" w:rsidRDefault="00390D8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90D8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390D8F" w:rsidRPr="00390D8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開志国際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開志国際高等学校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0D8F" w:rsidRPr="00F76FF1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国々の共通点・違う点</w:t>
            </w:r>
          </w:p>
        </w:tc>
      </w:tr>
      <w:tr w:rsidR="003B022F" w:rsidRPr="002B135D" w:rsidTr="00390D8F">
        <w:trPr>
          <w:trHeight w:val="340"/>
          <w:jc w:val="center"/>
        </w:trPr>
        <w:tc>
          <w:tcPr>
            <w:tcW w:w="393" w:type="dxa"/>
            <w:vMerge/>
            <w:tcBorders>
              <w:left w:val="double" w:sz="4" w:space="0" w:color="auto"/>
            </w:tcBorders>
          </w:tcPr>
          <w:p w:rsidR="003B022F" w:rsidRPr="002B135D" w:rsidRDefault="003B022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3B022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4765" w:type="dxa"/>
            <w:shd w:val="clear" w:color="auto" w:fill="auto"/>
            <w:vAlign w:val="center"/>
          </w:tcPr>
          <w:p w:rsidR="003B022F" w:rsidRPr="003B022F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なでしこ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県立村上中等教育学校</w:t>
            </w:r>
            <w:r w:rsidR="00390D8F" w:rsidRPr="00390D8F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3B022F" w:rsidRPr="00F76FF1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1粒から世界を見る</w:t>
            </w:r>
          </w:p>
        </w:tc>
      </w:tr>
      <w:tr w:rsidR="00390D8F" w:rsidRPr="002B135D" w:rsidTr="00DE25AA">
        <w:trPr>
          <w:trHeight w:val="384"/>
          <w:jc w:val="center"/>
        </w:trPr>
        <w:tc>
          <w:tcPr>
            <w:tcW w:w="39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90D8F" w:rsidRPr="002B135D" w:rsidRDefault="00390D8F" w:rsidP="002B135D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390D8F" w:rsidRPr="002B135D" w:rsidRDefault="00390D8F" w:rsidP="00390D8F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47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90D8F" w:rsidRPr="006B57EC" w:rsidRDefault="006B57E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サンつがる林檎's</w:t>
            </w:r>
            <w:r w:rsidR="00390D8F"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（</w:t>
            </w:r>
            <w:r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県立高田高等学校</w:t>
            </w:r>
            <w:r w:rsidR="00390D8F" w:rsidRPr="006B57EC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47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390D8F" w:rsidRPr="00F76FF1" w:rsidRDefault="00BD1D5C" w:rsidP="00390D8F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知って、伝える。</w:t>
            </w:r>
          </w:p>
        </w:tc>
      </w:tr>
    </w:tbl>
    <w:p w:rsidR="0078663F" w:rsidRPr="00315418" w:rsidRDefault="00940383" w:rsidP="002B0B3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 w:rsidRPr="00F76FF1">
        <w:rPr>
          <w:rFonts w:ascii="HG丸ｺﾞｼｯｸM-PRO" w:eastAsia="HG丸ｺﾞｼｯｸM-PRO" w:hAnsi="HG丸ｺﾞｼｯｸM-PRO" w:cs="ＭＳ Ｐゴシック" w:hint="eastAsia"/>
          <w:sz w:val="16"/>
          <w:szCs w:val="16"/>
        </w:rPr>
        <w:drawing>
          <wp:anchor distT="0" distB="0" distL="114300" distR="114300" simplePos="0" relativeHeight="251665920" behindDoc="0" locked="0" layoutInCell="1" allowOverlap="1" wp14:anchorId="0F6FCB40" wp14:editId="4ED50F45">
            <wp:simplePos x="0" y="0"/>
            <wp:positionH relativeFrom="margin">
              <wp:posOffset>5701030</wp:posOffset>
            </wp:positionH>
            <wp:positionV relativeFrom="margin">
              <wp:posOffset>9375140</wp:posOffset>
            </wp:positionV>
            <wp:extent cx="968693" cy="428625"/>
            <wp:effectExtent l="0" t="0" r="3175" b="0"/>
            <wp:wrapNone/>
            <wp:docPr id="4" name="図 4" descr="nn-log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-logo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3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3F" w:rsidRPr="00315418" w:rsidSect="00F77AF4">
      <w:pgSz w:w="11907" w:h="16839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A6" w:rsidRDefault="00EA4AA6">
      <w:r>
        <w:separator/>
      </w:r>
    </w:p>
  </w:endnote>
  <w:endnote w:type="continuationSeparator" w:id="0">
    <w:p w:rsidR="00EA4AA6" w:rsidRDefault="00EA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A6" w:rsidRDefault="00EA4AA6">
      <w:r>
        <w:separator/>
      </w:r>
    </w:p>
  </w:footnote>
  <w:footnote w:type="continuationSeparator" w:id="0">
    <w:p w:rsidR="00EA4AA6" w:rsidRDefault="00EA4A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662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4B"/>
    <w:rsid w:val="00024CB8"/>
    <w:rsid w:val="00036A7A"/>
    <w:rsid w:val="0005260F"/>
    <w:rsid w:val="000834F0"/>
    <w:rsid w:val="000A4F15"/>
    <w:rsid w:val="000B1577"/>
    <w:rsid w:val="000B5FD7"/>
    <w:rsid w:val="000F2529"/>
    <w:rsid w:val="000F7D19"/>
    <w:rsid w:val="00143AE3"/>
    <w:rsid w:val="00147211"/>
    <w:rsid w:val="00155496"/>
    <w:rsid w:val="00160C3E"/>
    <w:rsid w:val="001B61E8"/>
    <w:rsid w:val="001D1FB4"/>
    <w:rsid w:val="001D6580"/>
    <w:rsid w:val="001E6BF9"/>
    <w:rsid w:val="002161B0"/>
    <w:rsid w:val="002860D3"/>
    <w:rsid w:val="00297219"/>
    <w:rsid w:val="002A2D79"/>
    <w:rsid w:val="002A3358"/>
    <w:rsid w:val="002B0B32"/>
    <w:rsid w:val="002B135D"/>
    <w:rsid w:val="002C35E3"/>
    <w:rsid w:val="002D039E"/>
    <w:rsid w:val="002F1FE0"/>
    <w:rsid w:val="00302683"/>
    <w:rsid w:val="00315418"/>
    <w:rsid w:val="003228FC"/>
    <w:rsid w:val="0034103B"/>
    <w:rsid w:val="00390D8F"/>
    <w:rsid w:val="00394185"/>
    <w:rsid w:val="003B022F"/>
    <w:rsid w:val="003C3A44"/>
    <w:rsid w:val="00474B65"/>
    <w:rsid w:val="00493784"/>
    <w:rsid w:val="004B34DD"/>
    <w:rsid w:val="00510657"/>
    <w:rsid w:val="00523294"/>
    <w:rsid w:val="005279DF"/>
    <w:rsid w:val="005334F8"/>
    <w:rsid w:val="00551E47"/>
    <w:rsid w:val="00565FF8"/>
    <w:rsid w:val="0057072A"/>
    <w:rsid w:val="005755F7"/>
    <w:rsid w:val="005837AE"/>
    <w:rsid w:val="005A30AC"/>
    <w:rsid w:val="005B5A2A"/>
    <w:rsid w:val="006134F2"/>
    <w:rsid w:val="00614CFE"/>
    <w:rsid w:val="006217FC"/>
    <w:rsid w:val="00632A00"/>
    <w:rsid w:val="00640F4B"/>
    <w:rsid w:val="00646428"/>
    <w:rsid w:val="006B57EC"/>
    <w:rsid w:val="006B7FAD"/>
    <w:rsid w:val="006F75D6"/>
    <w:rsid w:val="007051EB"/>
    <w:rsid w:val="0071451B"/>
    <w:rsid w:val="007170D3"/>
    <w:rsid w:val="00723AA1"/>
    <w:rsid w:val="00725464"/>
    <w:rsid w:val="007310F1"/>
    <w:rsid w:val="00741AA8"/>
    <w:rsid w:val="0074618E"/>
    <w:rsid w:val="007531AA"/>
    <w:rsid w:val="00767063"/>
    <w:rsid w:val="00771548"/>
    <w:rsid w:val="00784DBA"/>
    <w:rsid w:val="0078663F"/>
    <w:rsid w:val="007C0DC4"/>
    <w:rsid w:val="007C4941"/>
    <w:rsid w:val="007F227A"/>
    <w:rsid w:val="008360D9"/>
    <w:rsid w:val="0084349D"/>
    <w:rsid w:val="00846587"/>
    <w:rsid w:val="008A4846"/>
    <w:rsid w:val="008E73F7"/>
    <w:rsid w:val="008F25CC"/>
    <w:rsid w:val="00905445"/>
    <w:rsid w:val="009362D7"/>
    <w:rsid w:val="00940383"/>
    <w:rsid w:val="00950EDC"/>
    <w:rsid w:val="009602B4"/>
    <w:rsid w:val="009F5065"/>
    <w:rsid w:val="00A01782"/>
    <w:rsid w:val="00A044C2"/>
    <w:rsid w:val="00A34292"/>
    <w:rsid w:val="00A3772D"/>
    <w:rsid w:val="00A53037"/>
    <w:rsid w:val="00A6067D"/>
    <w:rsid w:val="00A60C81"/>
    <w:rsid w:val="00AE7EA2"/>
    <w:rsid w:val="00AF2D63"/>
    <w:rsid w:val="00AF4040"/>
    <w:rsid w:val="00AF6A48"/>
    <w:rsid w:val="00B00576"/>
    <w:rsid w:val="00B0154F"/>
    <w:rsid w:val="00B209CE"/>
    <w:rsid w:val="00BA566A"/>
    <w:rsid w:val="00BB2352"/>
    <w:rsid w:val="00BD1D5C"/>
    <w:rsid w:val="00BD51CC"/>
    <w:rsid w:val="00BE237D"/>
    <w:rsid w:val="00C02396"/>
    <w:rsid w:val="00C050ED"/>
    <w:rsid w:val="00C3684F"/>
    <w:rsid w:val="00C37378"/>
    <w:rsid w:val="00C4339D"/>
    <w:rsid w:val="00C565EA"/>
    <w:rsid w:val="00C82762"/>
    <w:rsid w:val="00C91D25"/>
    <w:rsid w:val="00CB50C1"/>
    <w:rsid w:val="00CB71DE"/>
    <w:rsid w:val="00CC6F65"/>
    <w:rsid w:val="00CD2E4E"/>
    <w:rsid w:val="00CE17E1"/>
    <w:rsid w:val="00D17832"/>
    <w:rsid w:val="00D2177B"/>
    <w:rsid w:val="00D479B0"/>
    <w:rsid w:val="00DA5C93"/>
    <w:rsid w:val="00DC3319"/>
    <w:rsid w:val="00DD1063"/>
    <w:rsid w:val="00DE25AA"/>
    <w:rsid w:val="00DE2D9C"/>
    <w:rsid w:val="00DE514E"/>
    <w:rsid w:val="00DE6E36"/>
    <w:rsid w:val="00E33697"/>
    <w:rsid w:val="00E6485E"/>
    <w:rsid w:val="00E749D4"/>
    <w:rsid w:val="00E807FE"/>
    <w:rsid w:val="00E83431"/>
    <w:rsid w:val="00E8757A"/>
    <w:rsid w:val="00EA0D89"/>
    <w:rsid w:val="00EA2B37"/>
    <w:rsid w:val="00EA4AA6"/>
    <w:rsid w:val="00EF0A0E"/>
    <w:rsid w:val="00F13235"/>
    <w:rsid w:val="00F16A75"/>
    <w:rsid w:val="00F4039B"/>
    <w:rsid w:val="00F62A3C"/>
    <w:rsid w:val="00F76FF1"/>
    <w:rsid w:val="00F77AF4"/>
    <w:rsid w:val="00F85CB1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 fill="f" fillcolor="white" stroke="f">
      <v:fill color="white" on="f"/>
      <v:stroke on="f"/>
      <v:textbox inset="5.85pt,.7pt,5.85pt,.7pt"/>
      <o:colormru v:ext="edit" colors="#b4fab0,#e0fddf,#ff9,#ffc,#35b0d9,#eaa398,#fed095,#bddeab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No Spacing"/>
    <w:uiPriority w:val="1"/>
    <w:qFormat/>
    <w:rsid w:val="006134F2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iPriority w:val="99"/>
    <w:unhideWhenUsed/>
    <w:rsid w:val="00614CFE"/>
    <w:rPr>
      <w:color w:val="0000FF"/>
      <w:u w:val="single"/>
    </w:rPr>
  </w:style>
  <w:style w:type="table" w:styleId="a8">
    <w:name w:val="Table Grid"/>
    <w:basedOn w:val="a1"/>
    <w:uiPriority w:val="59"/>
    <w:rsid w:val="00614CFE"/>
    <w:pPr>
      <w:ind w:leftChars="466" w:left="466" w:right="-108"/>
      <w:jc w:val="center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757A"/>
  </w:style>
  <w:style w:type="character" w:customStyle="1" w:styleId="ac">
    <w:name w:val="日付 (文字)"/>
    <w:basedOn w:val="a0"/>
    <w:link w:val="ab"/>
    <w:uiPriority w:val="99"/>
    <w:semiHidden/>
    <w:rsid w:val="00E8757A"/>
    <w:rPr>
      <w:noProof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2"/>
    </w:rPr>
  </w:style>
  <w:style w:type="paragraph" w:styleId="a4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(文字) (文字)"/>
    <w:semiHidden/>
    <w:rPr>
      <w:kern w:val="2"/>
      <w:sz w:val="21"/>
      <w:szCs w:val="22"/>
    </w:rPr>
  </w:style>
  <w:style w:type="paragraph" w:styleId="a6">
    <w:name w:val="No Spacing"/>
    <w:uiPriority w:val="1"/>
    <w:qFormat/>
    <w:rsid w:val="006134F2"/>
    <w:pPr>
      <w:widowControl w:val="0"/>
      <w:jc w:val="both"/>
    </w:pPr>
    <w:rPr>
      <w:kern w:val="2"/>
      <w:sz w:val="21"/>
      <w:szCs w:val="22"/>
    </w:rPr>
  </w:style>
  <w:style w:type="character" w:styleId="a7">
    <w:name w:val="Hyperlink"/>
    <w:uiPriority w:val="99"/>
    <w:unhideWhenUsed/>
    <w:rsid w:val="00614CFE"/>
    <w:rPr>
      <w:color w:val="0000FF"/>
      <w:u w:val="single"/>
    </w:rPr>
  </w:style>
  <w:style w:type="table" w:styleId="a8">
    <w:name w:val="Table Grid"/>
    <w:basedOn w:val="a1"/>
    <w:uiPriority w:val="59"/>
    <w:rsid w:val="00614CFE"/>
    <w:pPr>
      <w:ind w:leftChars="466" w:left="466" w:right="-108"/>
      <w:jc w:val="center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05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050ED"/>
    <w:rPr>
      <w:rFonts w:asciiTheme="majorHAnsi" w:eastAsiaTheme="majorEastAsia" w:hAnsiTheme="majorHAnsi" w:cstheme="majorBidi"/>
      <w:noProof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8757A"/>
  </w:style>
  <w:style w:type="character" w:customStyle="1" w:styleId="ac">
    <w:name w:val="日付 (文字)"/>
    <w:basedOn w:val="a0"/>
    <w:link w:val="ab"/>
    <w:uiPriority w:val="99"/>
    <w:semiHidden/>
    <w:rsid w:val="00E8757A"/>
    <w:rPr>
      <w:noProof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a21c@niigata-ia.or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nia21c@niigata-ia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EF6F-F4FD-4F9E-A69A-D10BE42B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A4チラシ</vt:lpstr>
    </vt:vector>
  </TitlesOfParts>
  <Company>富士ゼロックス株式会社（Fuji Xerox Co., Ltd.）</Company>
  <LinksUpToDate>false</LinksUpToDate>
  <CharactersWithSpaces>1148</CharactersWithSpaces>
  <SharedDoc>false</SharedDoc>
  <HLinks>
    <vt:vector size="6" baseType="variant">
      <vt:variant>
        <vt:i4>1769514</vt:i4>
      </vt:variant>
      <vt:variant>
        <vt:i4>0</vt:i4>
      </vt:variant>
      <vt:variant>
        <vt:i4>0</vt:i4>
      </vt:variant>
      <vt:variant>
        <vt:i4>5</vt:i4>
      </vt:variant>
      <vt:variant>
        <vt:lpwstr>mailto:nia21c@niigata-ia.or.jp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カルチャー（料理教室）</dc:subject>
  <dc:creator>富士ゼロックス株式会社（Fuji Xerox Co., Ltd.）</dc:creator>
  <cp:lastModifiedBy>nia6</cp:lastModifiedBy>
  <cp:revision>3</cp:revision>
  <cp:lastPrinted>2017-10-17T03:05:00Z</cp:lastPrinted>
  <dcterms:created xsi:type="dcterms:W3CDTF">2017-10-17T07:59:00Z</dcterms:created>
  <dcterms:modified xsi:type="dcterms:W3CDTF">2017-11-09T01:24:00Z</dcterms:modified>
</cp:coreProperties>
</file>